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E4" w:rsidRPr="00A06200" w:rsidRDefault="00FA28E4" w:rsidP="00FA28E4">
      <w:pPr>
        <w:spacing w:before="130" w:line="260" w:lineRule="exact"/>
        <w:jc w:val="right"/>
        <w:rPr>
          <w:rFonts w:ascii="Cambria" w:eastAsia="Calibri" w:hAnsi="Cambria"/>
          <w:sz w:val="19"/>
          <w:szCs w:val="19"/>
        </w:rPr>
      </w:pPr>
      <w:r w:rsidRPr="00A06200">
        <w:rPr>
          <w:rFonts w:ascii="Cambria" w:hAnsi="Cambria"/>
          <w:sz w:val="19"/>
          <w:szCs w:val="19"/>
        </w:rPr>
        <w:t xml:space="preserve">6. </w:t>
      </w:r>
      <w:proofErr w:type="spellStart"/>
      <w:proofErr w:type="gramStart"/>
      <w:r w:rsidRPr="00A06200">
        <w:rPr>
          <w:rFonts w:ascii="Cambria" w:hAnsi="Cambria"/>
          <w:sz w:val="19"/>
          <w:szCs w:val="19"/>
        </w:rPr>
        <w:t>pielikums</w:t>
      </w:r>
      <w:proofErr w:type="spellEnd"/>
      <w:proofErr w:type="gramEnd"/>
      <w:r w:rsidRPr="00A06200">
        <w:rPr>
          <w:rFonts w:ascii="Cambria" w:hAnsi="Cambria"/>
          <w:sz w:val="19"/>
          <w:szCs w:val="19"/>
        </w:rPr>
        <w:br/>
      </w:r>
      <w:proofErr w:type="spellStart"/>
      <w:r w:rsidRPr="00A06200">
        <w:rPr>
          <w:rFonts w:ascii="Cambria" w:hAnsi="Cambria"/>
          <w:sz w:val="19"/>
          <w:szCs w:val="19"/>
        </w:rPr>
        <w:t>Ministru</w:t>
      </w:r>
      <w:proofErr w:type="spellEnd"/>
      <w:r w:rsidRPr="00A06200">
        <w:rPr>
          <w:rFonts w:ascii="Cambria" w:hAnsi="Cambria"/>
          <w:sz w:val="19"/>
          <w:szCs w:val="19"/>
        </w:rPr>
        <w:t xml:space="preserve"> </w:t>
      </w:r>
      <w:proofErr w:type="spellStart"/>
      <w:r w:rsidRPr="00A06200">
        <w:rPr>
          <w:rFonts w:ascii="Cambria" w:hAnsi="Cambria"/>
          <w:sz w:val="19"/>
          <w:szCs w:val="19"/>
        </w:rPr>
        <w:t>kabineta</w:t>
      </w:r>
      <w:proofErr w:type="spellEnd"/>
      <w:r w:rsidRPr="00A06200">
        <w:rPr>
          <w:rFonts w:ascii="Cambria" w:hAnsi="Cambria"/>
          <w:sz w:val="19"/>
          <w:szCs w:val="19"/>
        </w:rPr>
        <w:br/>
      </w:r>
      <w:r w:rsidRPr="00A06200">
        <w:rPr>
          <w:rFonts w:ascii="Cambria" w:eastAsia="Calibri" w:hAnsi="Cambria"/>
          <w:sz w:val="19"/>
          <w:szCs w:val="19"/>
        </w:rPr>
        <w:t xml:space="preserve">2017. </w:t>
      </w:r>
      <w:proofErr w:type="spellStart"/>
      <w:proofErr w:type="gramStart"/>
      <w:r w:rsidRPr="00A06200">
        <w:rPr>
          <w:rFonts w:ascii="Cambria" w:eastAsia="Calibri" w:hAnsi="Cambria"/>
          <w:sz w:val="19"/>
          <w:szCs w:val="19"/>
        </w:rPr>
        <w:t>gada</w:t>
      </w:r>
      <w:proofErr w:type="spellEnd"/>
      <w:proofErr w:type="gramEnd"/>
      <w:r w:rsidRPr="00A06200">
        <w:rPr>
          <w:rFonts w:ascii="Cambria" w:eastAsia="Calibri" w:hAnsi="Cambria"/>
          <w:sz w:val="19"/>
          <w:szCs w:val="19"/>
        </w:rPr>
        <w:t xml:space="preserve"> </w:t>
      </w:r>
      <w:r w:rsidRPr="00A06200">
        <w:rPr>
          <w:rFonts w:ascii="Cambria" w:hAnsi="Cambria"/>
          <w:sz w:val="19"/>
          <w:szCs w:val="19"/>
        </w:rPr>
        <w:t xml:space="preserve">16. </w:t>
      </w:r>
      <w:proofErr w:type="spellStart"/>
      <w:proofErr w:type="gramStart"/>
      <w:r w:rsidRPr="00A06200">
        <w:rPr>
          <w:rFonts w:ascii="Cambria" w:hAnsi="Cambria"/>
          <w:sz w:val="19"/>
          <w:szCs w:val="19"/>
        </w:rPr>
        <w:t>augusta</w:t>
      </w:r>
      <w:proofErr w:type="spellEnd"/>
      <w:proofErr w:type="gramEnd"/>
      <w:r w:rsidRPr="00A06200">
        <w:rPr>
          <w:rFonts w:ascii="Cambria" w:hAnsi="Cambria"/>
          <w:sz w:val="19"/>
          <w:szCs w:val="19"/>
        </w:rPr>
        <w:br/>
      </w:r>
      <w:proofErr w:type="spellStart"/>
      <w:r w:rsidRPr="00A06200">
        <w:rPr>
          <w:rFonts w:ascii="Cambria" w:eastAsia="Calibri" w:hAnsi="Cambria"/>
          <w:sz w:val="19"/>
          <w:szCs w:val="19"/>
        </w:rPr>
        <w:t>noteikumiem</w:t>
      </w:r>
      <w:proofErr w:type="spellEnd"/>
      <w:r w:rsidRPr="00A06200">
        <w:rPr>
          <w:rFonts w:ascii="Cambria" w:eastAsia="Calibri" w:hAnsi="Cambria"/>
          <w:sz w:val="19"/>
          <w:szCs w:val="19"/>
        </w:rPr>
        <w:t xml:space="preserve"> </w:t>
      </w:r>
      <w:proofErr w:type="spellStart"/>
      <w:r w:rsidRPr="00A06200">
        <w:rPr>
          <w:rFonts w:ascii="Cambria" w:eastAsia="Calibri" w:hAnsi="Cambria"/>
          <w:sz w:val="19"/>
          <w:szCs w:val="19"/>
        </w:rPr>
        <w:t>Nr</w:t>
      </w:r>
      <w:proofErr w:type="spellEnd"/>
      <w:r w:rsidRPr="00A06200">
        <w:rPr>
          <w:rFonts w:ascii="Cambria" w:eastAsia="Calibri" w:hAnsi="Cambria"/>
          <w:sz w:val="19"/>
          <w:szCs w:val="19"/>
        </w:rPr>
        <w:t>. 485</w:t>
      </w:r>
    </w:p>
    <w:p w:rsidR="00FA28E4" w:rsidRPr="00395987" w:rsidRDefault="00FA28E4" w:rsidP="00FA28E4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  <w:lang w:val="lv-LV"/>
        </w:rPr>
      </w:pPr>
      <w:r w:rsidRPr="00395987">
        <w:rPr>
          <w:rFonts w:ascii="Cambria" w:hAnsi="Cambria"/>
          <w:b/>
          <w:sz w:val="22"/>
          <w:szCs w:val="19"/>
          <w:lang w:val="lv-LV"/>
        </w:rPr>
        <w:t>Pārskats par izlietotajiem produktiem un organizētajiem papildu izglītojošajiem pasākumiem</w:t>
      </w:r>
    </w:p>
    <w:p w:rsidR="00FA28E4" w:rsidRDefault="00FA28E4" w:rsidP="00FA28E4">
      <w:pPr>
        <w:spacing w:before="130" w:line="260" w:lineRule="exact"/>
        <w:jc w:val="center"/>
        <w:rPr>
          <w:rFonts w:ascii="Cambria" w:hAnsi="Cambria"/>
          <w:sz w:val="19"/>
          <w:szCs w:val="19"/>
          <w:lang w:val="lv-LV"/>
        </w:rPr>
      </w:pPr>
      <w:r w:rsidRPr="00A06200">
        <w:rPr>
          <w:rFonts w:ascii="Cambria" w:hAnsi="Cambria"/>
          <w:sz w:val="19"/>
          <w:szCs w:val="19"/>
          <w:lang w:val="lv-LV"/>
        </w:rPr>
        <w:t>_______________________________________________________________</w:t>
      </w:r>
      <w:r>
        <w:rPr>
          <w:rFonts w:ascii="Cambria" w:hAnsi="Cambria"/>
          <w:sz w:val="19"/>
          <w:szCs w:val="19"/>
          <w:lang w:val="lv-LV"/>
        </w:rPr>
        <w:br/>
      </w:r>
      <w:r w:rsidRPr="00FF10F5">
        <w:rPr>
          <w:rFonts w:ascii="Cambria" w:hAnsi="Cambria"/>
          <w:sz w:val="17"/>
          <w:szCs w:val="17"/>
          <w:lang w:val="lv-LV"/>
        </w:rPr>
        <w:t>(gads, mēnesis)</w:t>
      </w:r>
    </w:p>
    <w:p w:rsidR="00FA28E4" w:rsidRPr="00A06200" w:rsidRDefault="00FA28E4" w:rsidP="00FA28E4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7"/>
        <w:gridCol w:w="2504"/>
        <w:gridCol w:w="887"/>
        <w:gridCol w:w="2518"/>
      </w:tblGrid>
      <w:tr w:rsidR="00FA28E4" w:rsidRPr="000171E7" w:rsidTr="00EC35E5">
        <w:trPr>
          <w:cantSplit/>
        </w:trPr>
        <w:tc>
          <w:tcPr>
            <w:tcW w:w="3714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Vispārējās izglītības iestādes nosaukums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Adrese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FA28E4" w:rsidRPr="00A06200" w:rsidRDefault="00FA28E4" w:rsidP="00FA28E4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FA28E4" w:rsidRPr="00A06200" w:rsidRDefault="00FA28E4" w:rsidP="00FA28E4">
      <w:pPr>
        <w:spacing w:before="130" w:line="260" w:lineRule="exact"/>
        <w:jc w:val="center"/>
        <w:rPr>
          <w:rFonts w:ascii="Cambria" w:hAnsi="Cambria"/>
          <w:b/>
          <w:sz w:val="19"/>
          <w:szCs w:val="19"/>
          <w:lang w:val="lv-LV"/>
        </w:rPr>
      </w:pPr>
      <w:r w:rsidRPr="00A06200">
        <w:rPr>
          <w:rFonts w:ascii="Cambria" w:hAnsi="Cambria"/>
          <w:b/>
          <w:sz w:val="19"/>
          <w:szCs w:val="19"/>
          <w:lang w:val="lv-LV"/>
        </w:rPr>
        <w:t>1. Pārskats par izlietotajiem produktiem</w:t>
      </w:r>
    </w:p>
    <w:p w:rsidR="00FA28E4" w:rsidRPr="00E06654" w:rsidRDefault="00FA28E4" w:rsidP="00FA28E4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FA28E4" w:rsidRPr="00A06200" w:rsidRDefault="00FA28E4" w:rsidP="00FA28E4">
      <w:pPr>
        <w:spacing w:before="130" w:after="120" w:line="260" w:lineRule="exact"/>
        <w:jc w:val="both"/>
        <w:rPr>
          <w:rFonts w:ascii="Cambria" w:hAnsi="Cambria"/>
          <w:b/>
          <w:sz w:val="19"/>
          <w:szCs w:val="19"/>
          <w:lang w:val="lv-LV"/>
        </w:rPr>
      </w:pPr>
      <w:r w:rsidRPr="00A06200">
        <w:rPr>
          <w:rFonts w:ascii="Cambria" w:hAnsi="Cambria"/>
          <w:b/>
          <w:sz w:val="19"/>
          <w:szCs w:val="19"/>
          <w:lang w:val="lv-LV"/>
        </w:rPr>
        <w:t>1.1. Augļi un dārzeņi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913"/>
        <w:gridCol w:w="914"/>
        <w:gridCol w:w="914"/>
        <w:gridCol w:w="914"/>
        <w:gridCol w:w="914"/>
        <w:gridCol w:w="914"/>
        <w:gridCol w:w="914"/>
        <w:gridCol w:w="914"/>
      </w:tblGrid>
      <w:tr w:rsidR="00FA28E4" w:rsidRPr="000171E7" w:rsidTr="00EC35E5">
        <w:trPr>
          <w:cantSplit/>
        </w:trPr>
        <w:tc>
          <w:tcPr>
            <w:tcW w:w="1729" w:type="dxa"/>
            <w:vMerge w:val="restart"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Atbalsta produktu porciju atlikums mēneša sākumā, gab.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Āboli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Bumbieri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Kāposti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Burkāni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Kolrābji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Ķirbji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Kāļi</w:t>
            </w:r>
          </w:p>
        </w:tc>
        <w:tc>
          <w:tcPr>
            <w:tcW w:w="1598" w:type="dxa"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Augļu/dārzeņu asorti</w:t>
            </w:r>
          </w:p>
        </w:tc>
      </w:tr>
      <w:tr w:rsidR="00FA28E4" w:rsidRPr="000171E7" w:rsidTr="00EC35E5">
        <w:trPr>
          <w:cantSplit/>
        </w:trPr>
        <w:tc>
          <w:tcPr>
            <w:tcW w:w="1729" w:type="dxa"/>
            <w:vMerge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</w:tr>
    </w:tbl>
    <w:p w:rsidR="00FA28E4" w:rsidRPr="000171E7" w:rsidRDefault="00FA28E4" w:rsidP="00FA28E4">
      <w:pPr>
        <w:spacing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1588"/>
        <w:gridCol w:w="715"/>
        <w:gridCol w:w="716"/>
        <w:gridCol w:w="715"/>
        <w:gridCol w:w="716"/>
        <w:gridCol w:w="716"/>
        <w:gridCol w:w="715"/>
        <w:gridCol w:w="716"/>
        <w:gridCol w:w="716"/>
      </w:tblGrid>
      <w:tr w:rsidR="00FA28E4" w:rsidRPr="005E4ED3" w:rsidTr="00EC35E5">
        <w:trPr>
          <w:cantSplit/>
        </w:trPr>
        <w:tc>
          <w:tcPr>
            <w:tcW w:w="1729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Datums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 xml:space="preserve">Kopējais izglītības iestādei piegādāto produktu 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porciju skaits, gab.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Āboli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Bumbieri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Kāposti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Burkāni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Kolrābji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Ķirbji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Kāļi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Augļu/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dārzeņu asorti</w:t>
            </w:r>
          </w:p>
        </w:tc>
      </w:tr>
      <w:tr w:rsidR="00FA28E4" w:rsidRPr="005E4ED3" w:rsidTr="00EC35E5">
        <w:trPr>
          <w:cantSplit/>
        </w:trPr>
        <w:tc>
          <w:tcPr>
            <w:tcW w:w="1729" w:type="dxa"/>
            <w:shd w:val="clear" w:color="auto" w:fill="FFFFFF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8</w:t>
            </w:r>
          </w:p>
        </w:tc>
        <w:tc>
          <w:tcPr>
            <w:tcW w:w="1244" w:type="dxa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10</w:t>
            </w:r>
          </w:p>
        </w:tc>
      </w:tr>
      <w:tr w:rsidR="00FA28E4" w:rsidRPr="005E4ED3" w:rsidTr="00EC35E5">
        <w:trPr>
          <w:cantSplit/>
        </w:trPr>
        <w:tc>
          <w:tcPr>
            <w:tcW w:w="1729" w:type="dxa"/>
            <w:shd w:val="clear" w:color="auto" w:fill="FFFFFF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FA28E4" w:rsidRPr="005E4ED3" w:rsidTr="00EC35E5">
        <w:trPr>
          <w:cantSplit/>
        </w:trPr>
        <w:tc>
          <w:tcPr>
            <w:tcW w:w="1729" w:type="dxa"/>
            <w:shd w:val="clear" w:color="auto" w:fill="FFFFFF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FA28E4" w:rsidRPr="005E4ED3" w:rsidTr="00EC35E5">
        <w:trPr>
          <w:cantSplit/>
        </w:trPr>
        <w:tc>
          <w:tcPr>
            <w:tcW w:w="1729" w:type="dxa"/>
            <w:shd w:val="clear" w:color="auto" w:fill="D9D9D9"/>
            <w:vAlign w:val="center"/>
          </w:tcPr>
          <w:p w:rsidR="00FA28E4" w:rsidRPr="000171E7" w:rsidRDefault="00FA28E4" w:rsidP="00EC35E5">
            <w:pPr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FA28E4" w:rsidRDefault="00FA28E4" w:rsidP="00FA28E4">
      <w:pPr>
        <w:spacing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FA28E4" w:rsidRPr="000171E7" w:rsidRDefault="00FA28E4" w:rsidP="00FA28E4">
      <w:pPr>
        <w:spacing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913"/>
        <w:gridCol w:w="914"/>
        <w:gridCol w:w="914"/>
        <w:gridCol w:w="914"/>
        <w:gridCol w:w="914"/>
        <w:gridCol w:w="914"/>
        <w:gridCol w:w="914"/>
        <w:gridCol w:w="914"/>
      </w:tblGrid>
      <w:tr w:rsidR="00FA28E4" w:rsidRPr="000171E7" w:rsidTr="00EC35E5">
        <w:trPr>
          <w:cantSplit/>
        </w:trPr>
        <w:tc>
          <w:tcPr>
            <w:tcW w:w="1729" w:type="dxa"/>
            <w:vMerge w:val="restart"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Atbalsta produktu porciju atlikums mēneša beigās, gab.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Āboli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Bumbieri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Kāposti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Burkāni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Kolrābji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Ķirbji</w:t>
            </w:r>
          </w:p>
        </w:tc>
        <w:tc>
          <w:tcPr>
            <w:tcW w:w="1598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Kāļi</w:t>
            </w:r>
          </w:p>
        </w:tc>
        <w:tc>
          <w:tcPr>
            <w:tcW w:w="1598" w:type="dxa"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Augļu/dārzeņu asorti</w:t>
            </w:r>
          </w:p>
        </w:tc>
      </w:tr>
      <w:tr w:rsidR="00FA28E4" w:rsidRPr="000171E7" w:rsidTr="00EC35E5">
        <w:trPr>
          <w:cantSplit/>
        </w:trPr>
        <w:tc>
          <w:tcPr>
            <w:tcW w:w="1729" w:type="dxa"/>
            <w:vMerge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</w:tr>
    </w:tbl>
    <w:p w:rsidR="00FA28E4" w:rsidRPr="000171E7" w:rsidRDefault="00FA28E4" w:rsidP="00FA28E4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FA28E4" w:rsidRPr="00A06200" w:rsidRDefault="00FA28E4" w:rsidP="00FA28E4">
      <w:pPr>
        <w:spacing w:before="130" w:after="120" w:line="260" w:lineRule="exact"/>
        <w:jc w:val="both"/>
        <w:rPr>
          <w:rFonts w:ascii="Cambria" w:hAnsi="Cambria"/>
          <w:b/>
          <w:sz w:val="19"/>
          <w:szCs w:val="19"/>
          <w:lang w:val="lv-LV"/>
        </w:rPr>
      </w:pPr>
      <w:r w:rsidRPr="00A06200">
        <w:rPr>
          <w:rFonts w:ascii="Cambria" w:hAnsi="Cambria"/>
          <w:b/>
          <w:sz w:val="19"/>
          <w:szCs w:val="19"/>
          <w:lang w:val="lv-LV"/>
        </w:rPr>
        <w:t>1.2. Pasterizēts piens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3065"/>
        <w:gridCol w:w="2124"/>
        <w:gridCol w:w="2360"/>
        <w:gridCol w:w="61"/>
      </w:tblGrid>
      <w:tr w:rsidR="00FA28E4" w:rsidRPr="000171E7" w:rsidTr="00EC35E5">
        <w:trPr>
          <w:cantSplit/>
        </w:trPr>
        <w:tc>
          <w:tcPr>
            <w:tcW w:w="2296" w:type="dxa"/>
            <w:vMerge w:val="restart"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Atbalsta produktu atlikums mēneša sākumā</w:t>
            </w:r>
          </w:p>
        </w:tc>
        <w:tc>
          <w:tcPr>
            <w:tcW w:w="3686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proofErr w:type="spellStart"/>
            <w:r w:rsidRPr="000171E7">
              <w:rPr>
                <w:rFonts w:ascii="Cambria" w:hAnsi="Cambria"/>
                <w:sz w:val="19"/>
                <w:szCs w:val="19"/>
              </w:rPr>
              <w:t>Produkta</w:t>
            </w:r>
            <w:proofErr w:type="spellEnd"/>
            <w:r w:rsidRPr="000171E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171E7">
              <w:rPr>
                <w:rFonts w:ascii="Cambria" w:hAnsi="Cambria"/>
                <w:sz w:val="19"/>
                <w:szCs w:val="19"/>
              </w:rPr>
              <w:t>veids</w:t>
            </w:r>
            <w:proofErr w:type="spellEnd"/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proofErr w:type="spellStart"/>
            <w:r w:rsidRPr="000171E7">
              <w:rPr>
                <w:rFonts w:ascii="Cambria" w:hAnsi="Cambria"/>
                <w:sz w:val="19"/>
                <w:szCs w:val="19"/>
              </w:rPr>
              <w:t>Mērvienība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proofErr w:type="spellStart"/>
            <w:r w:rsidRPr="000171E7">
              <w:rPr>
                <w:rFonts w:ascii="Cambria" w:hAnsi="Cambria"/>
                <w:sz w:val="19"/>
                <w:szCs w:val="19"/>
              </w:rPr>
              <w:t>Daudzums</w:t>
            </w:r>
            <w:proofErr w:type="spellEnd"/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A28E4" w:rsidRPr="000171E7" w:rsidTr="00EC35E5">
        <w:trPr>
          <w:cantSplit/>
        </w:trPr>
        <w:tc>
          <w:tcPr>
            <w:tcW w:w="2296" w:type="dxa"/>
            <w:vMerge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</w:tr>
      <w:tr w:rsidR="00FA28E4" w:rsidRPr="000171E7" w:rsidTr="00EC35E5">
        <w:trPr>
          <w:cantSplit/>
        </w:trPr>
        <w:tc>
          <w:tcPr>
            <w:tcW w:w="2296" w:type="dxa"/>
            <w:vMerge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</w:tr>
      <w:tr w:rsidR="00FA28E4" w:rsidRPr="000171E7" w:rsidTr="00EC35E5">
        <w:trPr>
          <w:cantSplit/>
        </w:trPr>
        <w:tc>
          <w:tcPr>
            <w:tcW w:w="2296" w:type="dxa"/>
            <w:vMerge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</w:tr>
    </w:tbl>
    <w:p w:rsidR="00FA28E4" w:rsidRPr="000171E7" w:rsidRDefault="00FA28E4" w:rsidP="00FA28E4">
      <w:pPr>
        <w:spacing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219"/>
        <w:gridCol w:w="1193"/>
        <w:gridCol w:w="2058"/>
        <w:gridCol w:w="1102"/>
        <w:gridCol w:w="1731"/>
      </w:tblGrid>
      <w:tr w:rsidR="00FA28E4" w:rsidRPr="00E06654" w:rsidTr="00EC35E5">
        <w:trPr>
          <w:cantSplit/>
        </w:trPr>
        <w:tc>
          <w:tcPr>
            <w:tcW w:w="1729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Datums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Iepakojuma veids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Mērvienība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 xml:space="preserve">Kopējais vispārējās izglītības iestādei 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piegādāto produktu daudzums</w:t>
            </w: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br/>
              <w:t>(3. ailē norādītajās mērvienībās)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Izlietoto porciju skaits</w:t>
            </w:r>
            <w:r w:rsidRPr="00E06654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, gab.</w:t>
            </w:r>
          </w:p>
        </w:tc>
        <w:tc>
          <w:tcPr>
            <w:tcW w:w="3145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Izdalīto produktu daudzums</w:t>
            </w: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br/>
              <w:t>(3. ailē norādītajās mērvienībās)</w:t>
            </w:r>
          </w:p>
        </w:tc>
      </w:tr>
      <w:tr w:rsidR="00FA28E4" w:rsidRPr="005E4ED3" w:rsidTr="00EC35E5">
        <w:trPr>
          <w:cantSplit/>
        </w:trPr>
        <w:tc>
          <w:tcPr>
            <w:tcW w:w="1729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5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6</w:t>
            </w:r>
          </w:p>
        </w:tc>
      </w:tr>
      <w:tr w:rsidR="00FA28E4" w:rsidRPr="005E4ED3" w:rsidTr="00EC35E5">
        <w:trPr>
          <w:cantSplit/>
        </w:trPr>
        <w:tc>
          <w:tcPr>
            <w:tcW w:w="1729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FA28E4" w:rsidRPr="005E4ED3" w:rsidTr="00EC35E5">
        <w:trPr>
          <w:cantSplit/>
        </w:trPr>
        <w:tc>
          <w:tcPr>
            <w:tcW w:w="1729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FA28E4" w:rsidRPr="005E4ED3" w:rsidTr="00EC35E5">
        <w:trPr>
          <w:cantSplit/>
        </w:trPr>
        <w:tc>
          <w:tcPr>
            <w:tcW w:w="1729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FA28E4" w:rsidRPr="000171E7" w:rsidRDefault="00FA28E4" w:rsidP="00FA28E4">
      <w:pPr>
        <w:spacing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3065"/>
        <w:gridCol w:w="2124"/>
        <w:gridCol w:w="2360"/>
        <w:gridCol w:w="61"/>
      </w:tblGrid>
      <w:tr w:rsidR="00FA28E4" w:rsidRPr="000171E7" w:rsidTr="00EC35E5">
        <w:trPr>
          <w:cantSplit/>
        </w:trPr>
        <w:tc>
          <w:tcPr>
            <w:tcW w:w="2296" w:type="dxa"/>
            <w:vMerge w:val="restart"/>
            <w:shd w:val="clear" w:color="auto" w:fill="D9D9D9"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171E7">
              <w:rPr>
                <w:rFonts w:ascii="Cambria" w:hAnsi="Cambria"/>
                <w:sz w:val="19"/>
                <w:szCs w:val="19"/>
                <w:lang w:val="lv-LV"/>
              </w:rPr>
              <w:t>Atbalsta produktu atlikums mēneša beigās</w:t>
            </w:r>
          </w:p>
        </w:tc>
        <w:tc>
          <w:tcPr>
            <w:tcW w:w="3686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proofErr w:type="spellStart"/>
            <w:r w:rsidRPr="000171E7">
              <w:rPr>
                <w:rFonts w:ascii="Cambria" w:hAnsi="Cambria"/>
                <w:sz w:val="19"/>
                <w:szCs w:val="19"/>
              </w:rPr>
              <w:t>Produkta</w:t>
            </w:r>
            <w:proofErr w:type="spellEnd"/>
            <w:r w:rsidRPr="000171E7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171E7">
              <w:rPr>
                <w:rFonts w:ascii="Cambria" w:hAnsi="Cambria"/>
                <w:sz w:val="19"/>
                <w:szCs w:val="19"/>
              </w:rPr>
              <w:t>veids</w:t>
            </w:r>
            <w:proofErr w:type="spellEnd"/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proofErr w:type="spellStart"/>
            <w:r w:rsidRPr="000171E7">
              <w:rPr>
                <w:rFonts w:ascii="Cambria" w:hAnsi="Cambria"/>
                <w:sz w:val="19"/>
                <w:szCs w:val="19"/>
              </w:rPr>
              <w:t>Mērvienība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  <w:proofErr w:type="spellStart"/>
            <w:r w:rsidRPr="000171E7">
              <w:rPr>
                <w:rFonts w:ascii="Cambria" w:hAnsi="Cambria"/>
                <w:sz w:val="19"/>
                <w:szCs w:val="19"/>
              </w:rPr>
              <w:t>Daudzums</w:t>
            </w:r>
            <w:proofErr w:type="spellEnd"/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A28E4" w:rsidRPr="000171E7" w:rsidTr="00EC35E5">
        <w:trPr>
          <w:cantSplit/>
        </w:trPr>
        <w:tc>
          <w:tcPr>
            <w:tcW w:w="2296" w:type="dxa"/>
            <w:vMerge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</w:tr>
      <w:tr w:rsidR="00FA28E4" w:rsidRPr="000171E7" w:rsidTr="00EC35E5">
        <w:trPr>
          <w:cantSplit/>
        </w:trPr>
        <w:tc>
          <w:tcPr>
            <w:tcW w:w="2296" w:type="dxa"/>
            <w:vMerge/>
            <w:shd w:val="clear" w:color="auto" w:fill="D9D9D9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8E4" w:rsidRPr="000171E7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</w:tc>
      </w:tr>
    </w:tbl>
    <w:p w:rsidR="00FA28E4" w:rsidRPr="00E06654" w:rsidRDefault="00FA28E4" w:rsidP="00FA28E4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FA28E4" w:rsidRDefault="00FA28E4" w:rsidP="00FA28E4">
      <w:pPr>
        <w:spacing w:before="130" w:line="260" w:lineRule="exact"/>
        <w:jc w:val="center"/>
        <w:rPr>
          <w:rFonts w:ascii="Cambria" w:hAnsi="Cambria"/>
          <w:b/>
          <w:sz w:val="19"/>
          <w:szCs w:val="19"/>
          <w:lang w:val="lv-LV"/>
        </w:rPr>
      </w:pPr>
      <w:r>
        <w:rPr>
          <w:rFonts w:ascii="Cambria" w:hAnsi="Cambria"/>
          <w:b/>
          <w:sz w:val="19"/>
          <w:szCs w:val="19"/>
          <w:lang w:val="lv-LV"/>
        </w:rPr>
        <w:br w:type="page"/>
      </w:r>
      <w:r w:rsidRPr="00A06200">
        <w:rPr>
          <w:rFonts w:ascii="Cambria" w:hAnsi="Cambria"/>
          <w:b/>
          <w:sz w:val="19"/>
          <w:szCs w:val="19"/>
          <w:lang w:val="lv-LV"/>
        </w:rPr>
        <w:t>2. Papildu izglītojošie pasākumi</w:t>
      </w:r>
    </w:p>
    <w:p w:rsidR="00FA28E4" w:rsidRPr="00E06654" w:rsidRDefault="00FA28E4" w:rsidP="00FA28E4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4850"/>
        <w:gridCol w:w="2713"/>
      </w:tblGrid>
      <w:tr w:rsidR="00FA28E4" w:rsidRPr="00E06654" w:rsidTr="00EC35E5">
        <w:trPr>
          <w:cantSplit/>
        </w:trPr>
        <w:tc>
          <w:tcPr>
            <w:tcW w:w="1162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Nr.</w:t>
            </w: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br/>
              <w:t>p.k.</w:t>
            </w:r>
          </w:p>
        </w:tc>
        <w:tc>
          <w:tcPr>
            <w:tcW w:w="9072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Izglītojošā pasākuma nosaukums un īss tā apraksts</w:t>
            </w:r>
          </w:p>
        </w:tc>
        <w:tc>
          <w:tcPr>
            <w:tcW w:w="4279" w:type="dxa"/>
            <w:shd w:val="clear" w:color="auto" w:fill="D9D9D9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 xml:space="preserve">Pasākuma mērķauditorija </w:t>
            </w: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br/>
              <w:t>(izglītojamo skaits un izglītības līmenis</w:t>
            </w:r>
            <w:r w:rsidRPr="00E06654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r w:rsidRPr="00E06654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</w:tr>
      <w:tr w:rsidR="00FA28E4" w:rsidRPr="00E06654" w:rsidTr="00EC35E5">
        <w:trPr>
          <w:cantSplit/>
        </w:trPr>
        <w:tc>
          <w:tcPr>
            <w:tcW w:w="1162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9072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79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FA28E4" w:rsidRPr="00E06654" w:rsidTr="00EC35E5">
        <w:trPr>
          <w:cantSplit/>
        </w:trPr>
        <w:tc>
          <w:tcPr>
            <w:tcW w:w="1162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9072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79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FA28E4" w:rsidRPr="00E06654" w:rsidTr="00EC35E5">
        <w:trPr>
          <w:cantSplit/>
        </w:trPr>
        <w:tc>
          <w:tcPr>
            <w:tcW w:w="1162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9072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79" w:type="dxa"/>
            <w:vAlign w:val="center"/>
          </w:tcPr>
          <w:p w:rsidR="00FA28E4" w:rsidRPr="00E06654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FA28E4" w:rsidRDefault="00FA28E4" w:rsidP="00FA28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val="lv-LV" w:eastAsia="x-non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2311"/>
        <w:gridCol w:w="3345"/>
        <w:gridCol w:w="2304"/>
      </w:tblGrid>
      <w:tr w:rsidR="00FA28E4" w:rsidRPr="003D371B" w:rsidTr="00EC35E5">
        <w:trPr>
          <w:cantSplit/>
        </w:trPr>
        <w:tc>
          <w:tcPr>
            <w:tcW w:w="595" w:type="dxa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28E4" w:rsidRPr="003D371B" w:rsidRDefault="00FA28E4" w:rsidP="00EC35E5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3D371B">
              <w:rPr>
                <w:rFonts w:ascii="Cambria" w:hAnsi="Cambria"/>
                <w:sz w:val="19"/>
                <w:szCs w:val="19"/>
                <w:lang w:val="lv-LV"/>
              </w:rPr>
              <w:t>Datums</w:t>
            </w:r>
            <w:r w:rsidRPr="003D371B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79" w:type="dxa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FA28E4" w:rsidRPr="003D371B" w:rsidTr="00EC35E5">
        <w:trPr>
          <w:cantSplit/>
        </w:trPr>
        <w:tc>
          <w:tcPr>
            <w:tcW w:w="595" w:type="dxa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28E4" w:rsidRPr="003D371B" w:rsidRDefault="00FA28E4" w:rsidP="00EC35E5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3D371B">
              <w:rPr>
                <w:rFonts w:ascii="Cambria" w:hAnsi="Cambria"/>
                <w:sz w:val="19"/>
                <w:szCs w:val="19"/>
                <w:lang w:val="lv-LV"/>
              </w:rPr>
              <w:t>Dokumenta sagatavotāja vārds, uzvārds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79" w:type="dxa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FA28E4" w:rsidRPr="003D371B" w:rsidTr="00EC35E5">
        <w:trPr>
          <w:cantSplit/>
        </w:trPr>
        <w:tc>
          <w:tcPr>
            <w:tcW w:w="595" w:type="dxa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28E4" w:rsidRPr="003D371B" w:rsidRDefault="00FA28E4" w:rsidP="00EC35E5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3D371B">
              <w:rPr>
                <w:rFonts w:ascii="Cambria" w:hAnsi="Cambria"/>
                <w:sz w:val="19"/>
                <w:szCs w:val="19"/>
                <w:lang w:val="lv-LV"/>
              </w:rPr>
              <w:t>Paraksts</w:t>
            </w:r>
            <w:r w:rsidRPr="003D371B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279" w:type="dxa"/>
            <w:vAlign w:val="center"/>
          </w:tcPr>
          <w:p w:rsidR="00FA28E4" w:rsidRPr="003D371B" w:rsidRDefault="00FA28E4" w:rsidP="00EC35E5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FA28E4" w:rsidRPr="00A06200" w:rsidRDefault="00FA28E4" w:rsidP="00FA28E4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FA28E4" w:rsidRPr="00E06654" w:rsidRDefault="00FA28E4" w:rsidP="00FA28E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06654">
        <w:rPr>
          <w:rFonts w:ascii="Cambria" w:hAnsi="Cambria"/>
          <w:sz w:val="17"/>
          <w:szCs w:val="17"/>
          <w:lang w:val="lv-LV"/>
        </w:rPr>
        <w:t>Piezīmes.</w:t>
      </w:r>
    </w:p>
    <w:p w:rsidR="00FA28E4" w:rsidRPr="00E06654" w:rsidRDefault="00FA28E4" w:rsidP="00FA28E4">
      <w:pPr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06654">
        <w:rPr>
          <w:rFonts w:ascii="Cambria" w:hAnsi="Cambria"/>
          <w:sz w:val="17"/>
          <w:szCs w:val="17"/>
          <w:lang w:val="lv-LV"/>
        </w:rPr>
        <w:t>1. Piena porcija vienam izglītojamam nav lielāka par 250 mililitriem un mazāka par 100 mililitriem dienā.</w:t>
      </w:r>
    </w:p>
    <w:p w:rsidR="00FA28E4" w:rsidRPr="00E06654" w:rsidRDefault="00FA28E4" w:rsidP="00FA28E4">
      <w:pPr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06654">
        <w:rPr>
          <w:rFonts w:ascii="Cambria" w:hAnsi="Cambria"/>
          <w:sz w:val="17"/>
          <w:szCs w:val="17"/>
          <w:lang w:val="lv-LV"/>
        </w:rPr>
        <w:t>2. Pie izglītības līmeņa norāda klasi, kurā izglītojamie mācās, vai pirmsskolas izglītojamiem – "pirmsskola".</w:t>
      </w:r>
    </w:p>
    <w:p w:rsidR="00FA28E4" w:rsidRPr="00E06654" w:rsidRDefault="00FA28E4" w:rsidP="00FA28E4">
      <w:pPr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06654">
        <w:rPr>
          <w:rFonts w:ascii="Cambria" w:hAnsi="Cambria"/>
          <w:sz w:val="17"/>
          <w:szCs w:val="17"/>
          <w:lang w:val="lv-LV"/>
        </w:rPr>
        <w:t>3. Dokumenta rekvizītus "datums" un "paraksts" neaizpilda, ja elektroniskais dokuments ir sagatavots atbilstoši normatīvajiem aktiem par elektronisko dokumentu noformēšanu.</w:t>
      </w:r>
    </w:p>
    <w:p w:rsidR="00FA28E4" w:rsidRPr="00A06200" w:rsidRDefault="00FA28E4" w:rsidP="00FA28E4">
      <w:pPr>
        <w:tabs>
          <w:tab w:val="left" w:pos="4678"/>
        </w:tabs>
        <w:spacing w:before="130" w:line="260" w:lineRule="exact"/>
        <w:rPr>
          <w:rFonts w:ascii="Cambria" w:hAnsi="Cambria"/>
          <w:sz w:val="19"/>
          <w:szCs w:val="19"/>
          <w:lang w:val="lv-LV"/>
        </w:rPr>
      </w:pPr>
    </w:p>
    <w:p w:rsidR="006C2581" w:rsidRPr="00FA28E4" w:rsidRDefault="006C2581" w:rsidP="00FA28E4">
      <w:bookmarkStart w:id="0" w:name="_GoBack"/>
      <w:bookmarkEnd w:id="0"/>
    </w:p>
    <w:sectPr w:rsidR="006C2581" w:rsidRPr="00FA28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D9"/>
    <w:rsid w:val="0008288D"/>
    <w:rsid w:val="00345570"/>
    <w:rsid w:val="006C2581"/>
    <w:rsid w:val="00AA6535"/>
    <w:rsid w:val="00B430D9"/>
    <w:rsid w:val="00F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EE8BB8-412D-4E19-99DB-FE655EFF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430D9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rsid w:val="00345570"/>
    <w:pPr>
      <w:tabs>
        <w:tab w:val="center" w:pos="4153"/>
        <w:tab w:val="right" w:pos="8306"/>
      </w:tabs>
    </w:pPr>
    <w:rPr>
      <w:sz w:val="28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5570"/>
    <w:rPr>
      <w:rFonts w:ascii="Times New Roman" w:eastAsia="Times New Roman" w:hAnsi="Times New Roman" w:cs="Times New Roman"/>
      <w:sz w:val="2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2017-08-23T09:01:00Z</dcterms:created>
  <dcterms:modified xsi:type="dcterms:W3CDTF">2017-08-23T09:01:00Z</dcterms:modified>
</cp:coreProperties>
</file>