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F" w:rsidRPr="00A232AE" w:rsidRDefault="00D3551F" w:rsidP="00D3551F">
      <w:pPr>
        <w:pStyle w:val="naislab"/>
        <w:spacing w:before="130" w:after="0" w:line="260" w:lineRule="exact"/>
        <w:rPr>
          <w:rFonts w:ascii="Cambria" w:hAnsi="Cambria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>7.</w:t>
      </w:r>
      <w:r w:rsidRPr="00A232AE">
        <w:rPr>
          <w:rFonts w:ascii="Cambria" w:hAnsi="Cambria"/>
          <w:sz w:val="19"/>
          <w:szCs w:val="19"/>
          <w:vertAlign w:val="superscript"/>
        </w:rPr>
        <w:t>2</w:t>
      </w:r>
      <w:r w:rsidRPr="00A232AE">
        <w:rPr>
          <w:rFonts w:ascii="Cambria" w:hAnsi="Cambria"/>
          <w:sz w:val="19"/>
          <w:szCs w:val="19"/>
        </w:rPr>
        <w:t xml:space="preserve"> pielikums</w:t>
      </w:r>
      <w:r w:rsidRPr="00A232AE">
        <w:rPr>
          <w:rFonts w:ascii="Cambria" w:hAnsi="Cambria"/>
          <w:sz w:val="19"/>
          <w:szCs w:val="19"/>
        </w:rPr>
        <w:br/>
        <w:t>Ministru kabineta</w:t>
      </w:r>
      <w:r w:rsidRPr="00A232AE">
        <w:rPr>
          <w:rFonts w:ascii="Cambria" w:hAnsi="Cambria"/>
          <w:sz w:val="19"/>
          <w:szCs w:val="19"/>
        </w:rPr>
        <w:br/>
        <w:t>2011. gada 11. janvāra</w:t>
      </w:r>
      <w:r w:rsidRPr="00A232AE">
        <w:rPr>
          <w:rFonts w:ascii="Cambria" w:hAnsi="Cambria"/>
          <w:sz w:val="19"/>
          <w:szCs w:val="19"/>
        </w:rPr>
        <w:br/>
        <w:t>noteikumiem Nr. 35</w:t>
      </w:r>
    </w:p>
    <w:p w:rsidR="00D3551F" w:rsidRPr="00D3551F" w:rsidRDefault="00D3551F" w:rsidP="00D3551F">
      <w:pPr>
        <w:rPr>
          <w:rFonts w:ascii="Cambria" w:hAnsi="Cambria"/>
          <w:i/>
          <w:sz w:val="18"/>
          <w:szCs w:val="18"/>
        </w:rPr>
      </w:pPr>
      <w:r w:rsidRPr="00D3551F">
        <w:rPr>
          <w:rFonts w:ascii="Cambria" w:hAnsi="Cambria"/>
          <w:i/>
          <w:sz w:val="18"/>
          <w:szCs w:val="18"/>
        </w:rPr>
        <w:t>(</w:t>
      </w:r>
      <w:r w:rsidRPr="00D3551F">
        <w:rPr>
          <w:rFonts w:ascii="Cambria" w:hAnsi="Cambria"/>
          <w:i/>
          <w:sz w:val="18"/>
          <w:szCs w:val="18"/>
        </w:rPr>
        <w:t xml:space="preserve">Pielikums </w:t>
      </w:r>
      <w:r w:rsidRPr="00D3551F">
        <w:rPr>
          <w:rFonts w:ascii="Cambria" w:hAnsi="Cambria"/>
          <w:i/>
          <w:sz w:val="18"/>
          <w:szCs w:val="18"/>
        </w:rPr>
        <w:t>MK 04.02.2020. noteikumu Nr. 72 redakcijā)</w:t>
      </w:r>
    </w:p>
    <w:p w:rsidR="00D3551F" w:rsidRPr="00A232AE" w:rsidRDefault="00D3551F" w:rsidP="00D3551F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D3551F" w:rsidRPr="00D3551F" w:rsidRDefault="00D3551F" w:rsidP="00D3551F">
      <w:pPr>
        <w:pStyle w:val="naisnod"/>
        <w:spacing w:before="130" w:after="0" w:line="260" w:lineRule="exact"/>
        <w:rPr>
          <w:rFonts w:ascii="Cambria" w:hAnsi="Cambria"/>
        </w:rPr>
      </w:pPr>
      <w:r w:rsidRPr="00D3551F">
        <w:rPr>
          <w:rFonts w:ascii="Cambria" w:hAnsi="Cambria"/>
        </w:rPr>
        <w:t>Iesniegums speciālās atļaujas (licences) pārreģistrēšanai</w:t>
      </w:r>
    </w:p>
    <w:p w:rsidR="00D3551F" w:rsidRPr="00A232AE" w:rsidRDefault="00D3551F" w:rsidP="00D3551F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D3551F" w:rsidRPr="00A232AE" w:rsidRDefault="00D3551F" w:rsidP="00D3551F">
      <w:pPr>
        <w:pStyle w:val="naisnod"/>
        <w:spacing w:before="130" w:after="0" w:line="260" w:lineRule="exact"/>
        <w:jc w:val="right"/>
        <w:rPr>
          <w:rFonts w:ascii="Cambria" w:hAnsi="Cambria"/>
          <w:b w:val="0"/>
          <w:sz w:val="19"/>
          <w:szCs w:val="19"/>
        </w:rPr>
      </w:pPr>
      <w:r w:rsidRPr="00A232AE">
        <w:rPr>
          <w:rFonts w:ascii="Cambria" w:hAnsi="Cambria"/>
          <w:b w:val="0"/>
          <w:sz w:val="19"/>
          <w:szCs w:val="19"/>
        </w:rPr>
        <w:t>Pārtikas un veterinārajam dienestam</w:t>
      </w:r>
    </w:p>
    <w:p w:rsidR="00D3551F" w:rsidRPr="00A232AE" w:rsidRDefault="00D3551F" w:rsidP="00D3551F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D3551F" w:rsidRPr="00A232AE" w:rsidRDefault="00D3551F" w:rsidP="00D3551F">
      <w:pPr>
        <w:pStyle w:val="naisnod"/>
        <w:spacing w:before="130" w:after="130" w:line="260" w:lineRule="exact"/>
        <w:jc w:val="left"/>
        <w:rPr>
          <w:rFonts w:ascii="Cambria" w:hAnsi="Cambria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>1. Informācija par iesniedzēju: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4215"/>
      </w:tblGrid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1.1. komersanta nosaukums – firma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1.2. individuālā komersanta vārds, uzvārds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1.3. reģistrācijas numurs komercreģistrā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1.4. komersanta juridiskā adrese vai individuālā komersanta deklarētā dzīvesvietas adrese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1.5. veterinārfarmaceitiskās darbības vietas adrese, pasta indekss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1.6. speciālās atļaujas (licences) numurs (ja tāda ir)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1.7. tālruņa numurs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4564" w:type="dxa"/>
            <w:shd w:val="clear" w:color="auto" w:fill="auto"/>
          </w:tcPr>
          <w:p w:rsidR="00D3551F" w:rsidRPr="00A232AE" w:rsidRDefault="00D3551F" w:rsidP="00B27405">
            <w:pPr>
              <w:pStyle w:val="naisnod"/>
              <w:tabs>
                <w:tab w:val="right" w:leader="underscore" w:pos="9072"/>
              </w:tabs>
              <w:spacing w:before="0" w:after="0"/>
              <w:jc w:val="left"/>
              <w:rPr>
                <w:rFonts w:ascii="Cambria" w:hAnsi="Cambria"/>
                <w:b w:val="0"/>
                <w:sz w:val="19"/>
                <w:szCs w:val="19"/>
              </w:rPr>
            </w:pPr>
            <w:r w:rsidRPr="00A232AE">
              <w:rPr>
                <w:rFonts w:ascii="Cambria" w:hAnsi="Cambria"/>
                <w:b w:val="0"/>
                <w:sz w:val="19"/>
                <w:szCs w:val="19"/>
              </w:rPr>
              <w:t>1.8. elektroniskā pasta adrese</w:t>
            </w:r>
            <w:r w:rsidRPr="00A232AE">
              <w:rPr>
                <w:rFonts w:ascii="Cambria" w:hAnsi="Cambria"/>
                <w:b w:val="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D3551F" w:rsidRPr="00A232AE" w:rsidRDefault="00D3551F" w:rsidP="00D3551F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D3551F" w:rsidRPr="00A232AE" w:rsidRDefault="00D3551F" w:rsidP="00D3551F">
      <w:pPr>
        <w:pStyle w:val="naisnod"/>
        <w:spacing w:before="130" w:after="0" w:line="260" w:lineRule="exact"/>
        <w:jc w:val="both"/>
        <w:rPr>
          <w:rFonts w:ascii="Cambria" w:hAnsi="Cambria"/>
          <w:b w:val="0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 xml:space="preserve">2. Lūdzu pārreģistrēt speciālo atļauju (licenci) saistībā ar </w:t>
      </w:r>
      <w:r w:rsidRPr="00A232AE">
        <w:rPr>
          <w:rFonts w:ascii="Cambria" w:hAnsi="Cambria"/>
          <w:b w:val="0"/>
          <w:sz w:val="19"/>
          <w:szCs w:val="19"/>
        </w:rPr>
        <w:t>(atbilstošo atzīmēt ar x):</w:t>
      </w:r>
    </w:p>
    <w:p w:rsidR="00D3551F" w:rsidRPr="00A232AE" w:rsidRDefault="00D3551F" w:rsidP="00D3551F">
      <w:pPr>
        <w:shd w:val="clear" w:color="auto" w:fill="FFFFFF"/>
        <w:spacing w:before="13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2.1. veterinārfarmaceitiskās darbības vietas maiņu</w:t>
      </w:r>
    </w:p>
    <w:p w:rsidR="00D3551F" w:rsidRPr="00A232AE" w:rsidRDefault="00D3551F" w:rsidP="00D3551F">
      <w:pPr>
        <w:shd w:val="clear" w:color="auto" w:fill="FFFFFF"/>
        <w:spacing w:before="13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2.2. atbildīgās/kvalificētās personas maiņu</w:t>
      </w:r>
    </w:p>
    <w:p w:rsidR="00D3551F" w:rsidRPr="00A232AE" w:rsidRDefault="00D3551F" w:rsidP="00D3551F">
      <w:pPr>
        <w:shd w:val="clear" w:color="auto" w:fill="FFFFFF"/>
        <w:spacing w:before="13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2.3. jaunu speciālās darbības veida uzsākšanu</w:t>
      </w:r>
    </w:p>
    <w:p w:rsidR="00D3551F" w:rsidRPr="00A232AE" w:rsidRDefault="00D3551F" w:rsidP="00D3551F">
      <w:pPr>
        <w:shd w:val="clear" w:color="auto" w:fill="FFFFFF"/>
        <w:spacing w:before="13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2.4. jaunas nodaļas darbības uzsākšanu</w:t>
      </w:r>
    </w:p>
    <w:p w:rsidR="00D3551F" w:rsidRPr="00A232AE" w:rsidRDefault="00D3551F" w:rsidP="00D3551F">
      <w:pPr>
        <w:shd w:val="clear" w:color="auto" w:fill="FFFFFF"/>
        <w:spacing w:before="13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2.5. nepieciešamajām izmaiņām speciālās atļaujas (licences) lietā</w:t>
      </w:r>
    </w:p>
    <w:p w:rsidR="00D3551F" w:rsidRPr="00A232AE" w:rsidRDefault="00D3551F" w:rsidP="00D3551F">
      <w:pPr>
        <w:shd w:val="clear" w:color="auto" w:fill="FFFFFF"/>
        <w:spacing w:before="13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2.6.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ražošanas vai kvalitātes kontroles metožu būtiskām izmaiņām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2.7.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>izmaiņām importēšanas darbībās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2.8.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 xml:space="preserve">veterināro zāļu vai vielu ražošanas darbību veikšanu uz līguma pamata vai </w:t>
      </w:r>
      <w:proofErr w:type="spellStart"/>
      <w:r w:rsidRPr="00A232AE">
        <w:rPr>
          <w:rFonts w:ascii="Cambria" w:hAnsi="Cambria"/>
          <w:sz w:val="19"/>
          <w:szCs w:val="19"/>
        </w:rPr>
        <w:t>līgumražotāja</w:t>
      </w:r>
      <w:proofErr w:type="spellEnd"/>
      <w:r w:rsidRPr="00A232AE">
        <w:rPr>
          <w:rFonts w:ascii="Cambria" w:hAnsi="Cambria"/>
          <w:sz w:val="19"/>
          <w:szCs w:val="19"/>
        </w:rPr>
        <w:t xml:space="preserve"> maiņu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2.9.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>veterināro zāļu vai vielu kvalitātes kontroles veikšanu uz līguma pamata vai tās personas maiņu, ar kuru noslēgts līgums par veterināro zāļu kvalitātes kontroli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2.10.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>ražošanas struktūrvienības vadītāja maiņu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2.11.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>kvalitātes kontroles struktūrvienības vadītāja maiņu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2.12.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>atbildīgās personas par speciālās darbības veidu maiņu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2.13.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>jaunas veterināro zāļu formas vai veida ražošanas uzsākšanu</w:t>
      </w:r>
    </w:p>
    <w:p w:rsidR="00D3551F" w:rsidRPr="00A232AE" w:rsidRDefault="00D3551F" w:rsidP="00D3551F">
      <w:pPr>
        <w:pStyle w:val="tvhtml"/>
        <w:shd w:val="clear" w:color="auto" w:fill="FFFFFF"/>
        <w:spacing w:before="130" w:beforeAutospacing="0" w:after="0" w:afterAutospacing="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2.14.</w:t>
      </w:r>
      <w:r w:rsidRPr="00A232AE">
        <w:rPr>
          <w:rFonts w:ascii="Cambria" w:hAnsi="Cambria"/>
          <w:sz w:val="19"/>
          <w:szCs w:val="19"/>
          <w:shd w:val="clear" w:color="auto" w:fill="FFFFFF"/>
        </w:rPr>
        <w:t xml:space="preserve"> </w:t>
      </w:r>
      <w:r w:rsidRPr="00A232AE">
        <w:rPr>
          <w:rFonts w:ascii="Cambria" w:hAnsi="Cambria"/>
          <w:sz w:val="19"/>
          <w:szCs w:val="19"/>
        </w:rPr>
        <w:t>jaunas veterināro zāļu formas vai veida importēšanas uzsākšanu</w:t>
      </w:r>
    </w:p>
    <w:p w:rsidR="00D3551F" w:rsidRPr="00A232AE" w:rsidRDefault="00D3551F" w:rsidP="00D3551F">
      <w:pPr>
        <w:shd w:val="clear" w:color="auto" w:fill="FFFFFF"/>
        <w:spacing w:before="130" w:line="260" w:lineRule="atLeast"/>
        <w:jc w:val="both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lastRenderedPageBreak/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>2.15. citiem iemesliem (norādīt iemeslus)</w:t>
      </w:r>
    </w:p>
    <w:p w:rsidR="00D3551F" w:rsidRPr="00A232AE" w:rsidRDefault="00D3551F" w:rsidP="00D3551F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D3551F" w:rsidRPr="00A232AE" w:rsidRDefault="00D3551F" w:rsidP="00D3551F">
      <w:pPr>
        <w:pStyle w:val="naisnod"/>
        <w:spacing w:before="130" w:after="0" w:line="260" w:lineRule="exact"/>
        <w:jc w:val="left"/>
        <w:rPr>
          <w:rFonts w:ascii="Cambria" w:hAnsi="Cambria"/>
          <w:b w:val="0"/>
          <w:bCs w:val="0"/>
          <w:sz w:val="19"/>
          <w:szCs w:val="19"/>
        </w:rPr>
      </w:pPr>
      <w:r w:rsidRPr="00A232AE">
        <w:rPr>
          <w:rFonts w:ascii="Cambria" w:hAnsi="Cambria"/>
          <w:sz w:val="19"/>
          <w:szCs w:val="19"/>
        </w:rPr>
        <w:t xml:space="preserve">3. Informācija par atbilstības pārbaudi </w:t>
      </w:r>
      <w:r w:rsidRPr="00A232AE">
        <w:rPr>
          <w:rFonts w:ascii="Cambria" w:hAnsi="Cambria"/>
          <w:b w:val="0"/>
          <w:bCs w:val="0"/>
          <w:sz w:val="19"/>
          <w:szCs w:val="19"/>
        </w:rPr>
        <w:t>(</w:t>
      </w:r>
      <w:r w:rsidRPr="00A232AE">
        <w:rPr>
          <w:rFonts w:ascii="Cambria" w:hAnsi="Cambria"/>
          <w:b w:val="0"/>
          <w:sz w:val="19"/>
          <w:szCs w:val="19"/>
        </w:rPr>
        <w:t>atzīmēt atbilstošo</w:t>
      </w:r>
      <w:r w:rsidRPr="00A232AE">
        <w:rPr>
          <w:rFonts w:ascii="Cambria" w:hAnsi="Cambria"/>
          <w:b w:val="0"/>
          <w:bCs w:val="0"/>
          <w:sz w:val="19"/>
          <w:szCs w:val="19"/>
        </w:rPr>
        <w:t>):</w:t>
      </w:r>
    </w:p>
    <w:p w:rsidR="00D3551F" w:rsidRPr="00A232AE" w:rsidRDefault="00D3551F" w:rsidP="00D3551F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 xml:space="preserve">labas ražošanas prakses kontroles ziņojuma numurs Nr. </w:t>
      </w:r>
      <w:r w:rsidRPr="00A431A7">
        <w:rPr>
          <w:rFonts w:ascii="Cambria" w:hAnsi="Cambria"/>
          <w:sz w:val="19"/>
          <w:szCs w:val="19"/>
        </w:rPr>
        <w:t xml:space="preserve">_________ </w:t>
      </w:r>
      <w:r w:rsidRPr="00A232AE">
        <w:rPr>
          <w:rFonts w:ascii="Cambria" w:hAnsi="Cambria"/>
          <w:sz w:val="19"/>
          <w:szCs w:val="19"/>
        </w:rPr>
        <w:t xml:space="preserve">un inspekcijas datums </w:t>
      </w:r>
      <w:r w:rsidRPr="00A431A7">
        <w:rPr>
          <w:rFonts w:ascii="Cambria" w:hAnsi="Cambria"/>
          <w:sz w:val="19"/>
          <w:szCs w:val="19"/>
        </w:rPr>
        <w:t>__________________</w:t>
      </w:r>
    </w:p>
    <w:p w:rsidR="00D3551F" w:rsidRPr="00A232AE" w:rsidRDefault="00D3551F" w:rsidP="00D3551F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  <w:r w:rsidRPr="007E15CF">
        <w:rPr>
          <w:rFonts w:ascii="Cambria" w:hAnsi="Cambria"/>
          <w:position w:val="-2"/>
          <w:sz w:val="26"/>
          <w:szCs w:val="26"/>
        </w:rPr>
        <w:sym w:font="Wingdings 2" w:char="F0A3"/>
      </w:r>
      <w:r w:rsidRPr="007E15CF">
        <w:rPr>
          <w:rFonts w:ascii="Cambria" w:hAnsi="Cambria"/>
          <w:sz w:val="19"/>
          <w:szCs w:val="19"/>
        </w:rPr>
        <w:t xml:space="preserve"> </w:t>
      </w:r>
      <w:r w:rsidRPr="00A232AE">
        <w:rPr>
          <w:rFonts w:ascii="Cambria" w:hAnsi="Cambria"/>
          <w:sz w:val="19"/>
          <w:szCs w:val="19"/>
        </w:rPr>
        <w:t xml:space="preserve">atbilstības novērtēšanas protokola numurs Nr. </w:t>
      </w:r>
      <w:r w:rsidRPr="00A431A7">
        <w:rPr>
          <w:rFonts w:ascii="Cambria" w:hAnsi="Cambria"/>
          <w:sz w:val="19"/>
          <w:szCs w:val="19"/>
        </w:rPr>
        <w:t xml:space="preserve">_________ </w:t>
      </w:r>
      <w:r w:rsidRPr="00A232AE">
        <w:rPr>
          <w:rFonts w:ascii="Cambria" w:hAnsi="Cambria"/>
          <w:sz w:val="19"/>
          <w:szCs w:val="19"/>
        </w:rPr>
        <w:t xml:space="preserve">un datums </w:t>
      </w:r>
      <w:r w:rsidRPr="00A431A7">
        <w:rPr>
          <w:rFonts w:ascii="Cambria" w:hAnsi="Cambria"/>
          <w:sz w:val="19"/>
          <w:szCs w:val="19"/>
        </w:rPr>
        <w:t>__________________</w:t>
      </w:r>
    </w:p>
    <w:p w:rsidR="00D3551F" w:rsidRPr="00A232AE" w:rsidRDefault="00D3551F" w:rsidP="00D3551F">
      <w:pPr>
        <w:pStyle w:val="naisf"/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D3551F" w:rsidRPr="00A232AE" w:rsidRDefault="00D3551F" w:rsidP="00D3551F">
      <w:pPr>
        <w:pStyle w:val="naiskr"/>
        <w:spacing w:before="130" w:after="130" w:line="260" w:lineRule="exact"/>
        <w:jc w:val="both"/>
        <w:rPr>
          <w:rFonts w:ascii="Cambria" w:hAnsi="Cambria"/>
          <w:b/>
          <w:bCs/>
          <w:sz w:val="19"/>
          <w:szCs w:val="19"/>
        </w:rPr>
      </w:pPr>
      <w:r w:rsidRPr="00A232AE">
        <w:rPr>
          <w:rFonts w:ascii="Cambria" w:hAnsi="Cambria"/>
          <w:b/>
          <w:bCs/>
          <w:sz w:val="19"/>
          <w:szCs w:val="19"/>
        </w:rPr>
        <w:t>4. Informācija par personu, kuru iesniedzējs ir pilnvarojis iesniegt Pārtikas un veterinārajā dienestā iesniegumu: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0"/>
        <w:gridCol w:w="5272"/>
      </w:tblGrid>
      <w:tr w:rsidR="00D3551F" w:rsidRPr="00A232AE" w:rsidTr="00B27405">
        <w:trPr>
          <w:cantSplit/>
        </w:trPr>
        <w:tc>
          <w:tcPr>
            <w:tcW w:w="3430" w:type="dxa"/>
            <w:shd w:val="clear" w:color="auto" w:fill="auto"/>
          </w:tcPr>
          <w:p w:rsidR="00D3551F" w:rsidRPr="00A232AE" w:rsidRDefault="00D3551F" w:rsidP="00B27405">
            <w:pPr>
              <w:pStyle w:val="naiskr"/>
              <w:tabs>
                <w:tab w:val="right" w:leader="underscore" w:pos="9072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A232AE">
              <w:rPr>
                <w:rFonts w:ascii="Cambria" w:hAnsi="Cambria"/>
                <w:sz w:val="19"/>
                <w:szCs w:val="19"/>
              </w:rPr>
              <w:t>4.1. vārds un uzvārds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3430" w:type="dxa"/>
            <w:shd w:val="clear" w:color="auto" w:fill="auto"/>
          </w:tcPr>
          <w:p w:rsidR="00D3551F" w:rsidRPr="00A232AE" w:rsidRDefault="00D3551F" w:rsidP="00B27405">
            <w:pPr>
              <w:pStyle w:val="naiskr"/>
              <w:tabs>
                <w:tab w:val="right" w:leader="underscore" w:pos="9072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A232AE">
              <w:rPr>
                <w:rFonts w:ascii="Cambria" w:hAnsi="Cambria"/>
                <w:sz w:val="19"/>
                <w:szCs w:val="19"/>
              </w:rPr>
              <w:t>4.2. amats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3430" w:type="dxa"/>
            <w:shd w:val="clear" w:color="auto" w:fill="auto"/>
          </w:tcPr>
          <w:p w:rsidR="00D3551F" w:rsidRPr="00A232AE" w:rsidRDefault="00D3551F" w:rsidP="00B27405">
            <w:pPr>
              <w:pStyle w:val="naiskr"/>
              <w:tabs>
                <w:tab w:val="right" w:leader="underscore" w:pos="9072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A232AE">
              <w:rPr>
                <w:rFonts w:ascii="Cambria" w:hAnsi="Cambria"/>
                <w:sz w:val="19"/>
                <w:szCs w:val="19"/>
              </w:rPr>
              <w:t>4.3. adrese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3430" w:type="dxa"/>
            <w:shd w:val="clear" w:color="auto" w:fill="auto"/>
          </w:tcPr>
          <w:p w:rsidR="00D3551F" w:rsidRPr="00A232AE" w:rsidRDefault="00D3551F" w:rsidP="00B27405">
            <w:pPr>
              <w:pStyle w:val="naiskr"/>
              <w:tabs>
                <w:tab w:val="right" w:leader="underscore" w:pos="9072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A232AE">
              <w:rPr>
                <w:rFonts w:ascii="Cambria" w:hAnsi="Cambria"/>
                <w:sz w:val="19"/>
                <w:szCs w:val="19"/>
              </w:rPr>
              <w:t>4.4. tālruņa numurs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3430" w:type="dxa"/>
            <w:shd w:val="clear" w:color="auto" w:fill="auto"/>
          </w:tcPr>
          <w:p w:rsidR="00D3551F" w:rsidRPr="00A232AE" w:rsidRDefault="00D3551F" w:rsidP="00B27405">
            <w:pPr>
              <w:pStyle w:val="naiskr"/>
              <w:tabs>
                <w:tab w:val="right" w:leader="underscore" w:pos="9072"/>
              </w:tabs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A232AE">
              <w:rPr>
                <w:rFonts w:ascii="Cambria" w:hAnsi="Cambria"/>
                <w:sz w:val="19"/>
                <w:szCs w:val="19"/>
              </w:rPr>
              <w:t>4.5. elektroniskā pasta adrese</w:t>
            </w:r>
            <w:r w:rsidRPr="00A232AE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D3551F" w:rsidRPr="00A232AE" w:rsidRDefault="00D3551F" w:rsidP="00D3551F">
      <w:pPr>
        <w:pStyle w:val="Footer"/>
        <w:spacing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2651"/>
        <w:gridCol w:w="2943"/>
      </w:tblGrid>
      <w:tr w:rsidR="00D3551F" w:rsidRPr="00A232AE" w:rsidTr="00B27405">
        <w:trPr>
          <w:cantSplit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D3551F" w:rsidRPr="00A232AE" w:rsidTr="00B27405">
        <w:trPr>
          <w:cantSplit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A232AE">
              <w:rPr>
                <w:rFonts w:ascii="Cambria" w:hAnsi="Cambria"/>
                <w:sz w:val="17"/>
                <w:szCs w:val="17"/>
              </w:rPr>
              <w:t>(vieta, datums)</w:t>
            </w:r>
          </w:p>
        </w:tc>
        <w:tc>
          <w:tcPr>
            <w:tcW w:w="3118" w:type="dxa"/>
            <w:shd w:val="clear" w:color="auto" w:fill="auto"/>
          </w:tcPr>
          <w:p w:rsidR="00D3551F" w:rsidRPr="00A232AE" w:rsidRDefault="00D3551F" w:rsidP="00B27405">
            <w:pPr>
              <w:pStyle w:val="Foo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D3551F" w:rsidRPr="00A232AE" w:rsidRDefault="00D3551F" w:rsidP="00B27405">
            <w:pPr>
              <w:pStyle w:val="Footer"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A232AE">
              <w:rPr>
                <w:rFonts w:ascii="Cambria" w:hAnsi="Cambria"/>
                <w:sz w:val="17"/>
                <w:szCs w:val="17"/>
              </w:rPr>
              <w:t>(paraksts</w:t>
            </w:r>
            <w:r w:rsidRPr="00A232AE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A232AE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D3551F" w:rsidRPr="00A232AE" w:rsidRDefault="00D3551F" w:rsidP="00D3551F">
      <w:pPr>
        <w:pStyle w:val="Footer"/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D3551F" w:rsidRPr="00A232AE" w:rsidRDefault="00D3551F" w:rsidP="00D3551F">
      <w:pPr>
        <w:pStyle w:val="naisf"/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A232AE">
        <w:rPr>
          <w:rFonts w:ascii="Cambria" w:hAnsi="Cambria"/>
          <w:sz w:val="17"/>
          <w:szCs w:val="17"/>
        </w:rPr>
        <w:t>Piezīmes.</w:t>
      </w:r>
    </w:p>
    <w:p w:rsidR="00D3551F" w:rsidRPr="00A232AE" w:rsidRDefault="00D3551F" w:rsidP="00D3551F">
      <w:pPr>
        <w:pStyle w:val="naisf"/>
        <w:spacing w:before="0" w:after="0" w:line="260" w:lineRule="exact"/>
        <w:ind w:firstLine="539"/>
        <w:rPr>
          <w:rFonts w:ascii="Cambria" w:hAnsi="Cambria"/>
          <w:sz w:val="17"/>
          <w:szCs w:val="17"/>
        </w:rPr>
      </w:pPr>
      <w:r w:rsidRPr="00A232AE">
        <w:rPr>
          <w:rFonts w:ascii="Cambria" w:hAnsi="Cambria"/>
          <w:sz w:val="17"/>
          <w:szCs w:val="17"/>
          <w:vertAlign w:val="superscript"/>
        </w:rPr>
        <w:t>1</w:t>
      </w:r>
      <w:r w:rsidRPr="00A232AE">
        <w:rPr>
          <w:rFonts w:ascii="Cambria" w:hAnsi="Cambria"/>
          <w:sz w:val="17"/>
          <w:szCs w:val="17"/>
        </w:rPr>
        <w:t xml:space="preserve"> Norāda, ja personai nav aktivizēts oficiālās elektroniskās adreses konts</w:t>
      </w:r>
      <w:r w:rsidRPr="00A232AE">
        <w:rPr>
          <w:rFonts w:ascii="Cambria" w:hAnsi="Cambria"/>
          <w:sz w:val="17"/>
          <w:szCs w:val="17"/>
          <w:lang w:eastAsia="en-US"/>
        </w:rPr>
        <w:t xml:space="preserve"> vai persona vēlas, lai saziņa notiek, izmantojot elektroniskā pasta adresi.</w:t>
      </w:r>
    </w:p>
    <w:p w:rsidR="00D3551F" w:rsidRPr="00A232AE" w:rsidRDefault="00D3551F" w:rsidP="00D3551F">
      <w:pPr>
        <w:pStyle w:val="naisf"/>
        <w:spacing w:before="0" w:after="0" w:line="260" w:lineRule="exact"/>
        <w:ind w:firstLine="539"/>
        <w:rPr>
          <w:rFonts w:ascii="Cambria" w:hAnsi="Cambria"/>
          <w:sz w:val="17"/>
          <w:szCs w:val="17"/>
        </w:rPr>
      </w:pPr>
      <w:r w:rsidRPr="00A232AE">
        <w:rPr>
          <w:rFonts w:ascii="Cambria" w:hAnsi="Cambria"/>
          <w:sz w:val="17"/>
          <w:szCs w:val="17"/>
          <w:vertAlign w:val="superscript"/>
        </w:rPr>
        <w:t>2</w:t>
      </w:r>
      <w:r w:rsidRPr="00A232AE">
        <w:rPr>
          <w:rFonts w:ascii="Cambria" w:hAnsi="Cambria"/>
          <w:sz w:val="17"/>
          <w:szCs w:val="17"/>
        </w:rPr>
        <w:t xml:space="preserve"> Dokumenta rekvizītu "paraksts" neaizpilda, ja elektroniskais dokuments ir sagatavots atbilstoši normatīvajiem aktiem par elektronisko dokumentu noformēšanu.</w:t>
      </w:r>
    </w:p>
    <w:p w:rsidR="00FA0337" w:rsidRDefault="00D3551F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F"/>
    <w:rsid w:val="00106713"/>
    <w:rsid w:val="008311FA"/>
    <w:rsid w:val="00D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3551F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D3551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355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D3551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3551F"/>
    <w:pPr>
      <w:spacing w:before="150" w:after="150"/>
      <w:jc w:val="center"/>
    </w:pPr>
    <w:rPr>
      <w:b/>
      <w:bCs/>
    </w:rPr>
  </w:style>
  <w:style w:type="paragraph" w:customStyle="1" w:styleId="tvhtml">
    <w:name w:val="tv_html"/>
    <w:basedOn w:val="Normal"/>
    <w:rsid w:val="00D355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kr">
    <w:name w:val="naiskr"/>
    <w:basedOn w:val="Normal"/>
    <w:rsid w:val="00D3551F"/>
    <w:pP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3551F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D3551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355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D3551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3551F"/>
    <w:pPr>
      <w:spacing w:before="150" w:after="150"/>
      <w:jc w:val="center"/>
    </w:pPr>
    <w:rPr>
      <w:b/>
      <w:bCs/>
    </w:rPr>
  </w:style>
  <w:style w:type="paragraph" w:customStyle="1" w:styleId="tvhtml">
    <w:name w:val="tv_html"/>
    <w:basedOn w:val="Normal"/>
    <w:rsid w:val="00D355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kr">
    <w:name w:val="naiskr"/>
    <w:basedOn w:val="Normal"/>
    <w:rsid w:val="00D3551F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2020-02-06T08:04:00Z</dcterms:created>
  <dcterms:modified xsi:type="dcterms:W3CDTF">2020-02-06T08:05:00Z</dcterms:modified>
</cp:coreProperties>
</file>